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D774468" w:rsidR="0079667E" w:rsidRDefault="00E9684B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5090CE1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638175"/>
                <wp:effectExtent l="0" t="0" r="158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4C192603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E968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.21/2023</w:t>
                            </w:r>
                            <w:r w:rsidR="00A31126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Superliga</w:t>
                            </w:r>
                            <w:proofErr w:type="spellEnd"/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68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A828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Fem</w:t>
                            </w:r>
                            <w:r w:rsidR="00E9684B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0;margin-top:6.6pt;width:349.7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z4QgIAAMYEAAAOAAAAZHJzL2Uyb0RvYy54bWysVNuO2jAQfa/Uf7D8XkJo2KURYbWCblVp&#10;e5G2/YDBcRKrvtU2BPr1HdvA0vatWh4szzhzZubMHJZ3ByXJnjsvjG5oOZlSwjUzrdB9Q79/e3iz&#10;oMQH0C1Io3lDj9zTu9XrV8vR1nxmBiNb7giCaF+PtqFDCLYuCs8GrsBPjOUaHzvjFAQ0XV+0DkZE&#10;V7KYTac3xWhca51h3Hv0bvIjXSX8ruMsfOk6zwORDcXaQjpdOrfxLFZLqHsHdhDsVAb8RxUKhMak&#10;F6gNBCA7J/6BUoI5400XJsyownSdYDz1gN2U07+6eRrA8tQLkuPthSb/crDs8/7JfnWxdG8fDfvh&#10;iTbrAXTP750z48ChxXRlJKoYra8vAdHwGEq24yfT4mhhF0zi4NA5FQGxO3JIVB8vVPNDIAydVVWV&#10;i9mcEoZvN28X5e08pYD6HG2dDx+4USReGupwlAkd9o8+xGqgPn+SqjdStA9CymTE9eFr6cgecPAy&#10;lClU7hSWmn3lNP7y/NGPW5L9yYXYaQMjRMrkr9GlJiNSMrvFeMKUbRvqdZ8y/PHdBSIjA2Ncv2wl&#10;kYAN+CEnSMlzR0oElJUUqqGLq0bjNN/rNi19ACHzHbuVOtLGk2BO9J7nG6Xk63DYHjAsXremPeLY&#10;ncliQvHjZTDuFyUjCgnJ+LkDxymRHzWuzruyqqLyklHNb2douOuX7fULaIZQDQ2U5Os6ZLXurBP9&#10;gJnyKLW5x3XrRNqE56pOS4piSWM7CTuq8dpOXz3//ax+AwAA//8DAFBLAwQUAAYACAAAACEAtEcC&#10;ZNsAAAAHAQAADwAAAGRycy9kb3ducmV2LnhtbEyPzU7DMBCE70i8g7VI3KjTtE1piFOhSJyBtg/g&#10;JJsfGq8j203C27Oc4Dgzq5lvs+NiBjGh870lBetVBAKpsnVPrYLL+e3pGYQPmmo9WEIF3+jhmN/f&#10;ZTqt7UyfOJ1CK7iEfKoVdCGMqZS+6tBov7IjEmeNdUYHlq6VtdMzl5tBxlGUSKN74oVOj1h0WF1P&#10;N6OgjD++LttzcXXb3TJPTfE+x0mj1OPD8voCIuAS/o7hF5/RIWem0t6o9mJQwI8EdjcxCE6Tw2EH&#10;omRjvdmDzDP5nz//AQAA//8DAFBLAQItABQABgAIAAAAIQC2gziS/gAAAOEBAAATAAAAAAAAAAAA&#10;AAAAAAAAAABbQ29udGVudF9UeXBlc10ueG1sUEsBAi0AFAAGAAgAAAAhADj9If/WAAAAlAEAAAsA&#10;AAAAAAAAAAAAAAAALwEAAF9yZWxzLy5yZWxzUEsBAi0AFAAGAAgAAAAhACgtzPhCAgAAxgQAAA4A&#10;AAAAAAAAAAAAAAAALgIAAGRycy9lMm9Eb2MueG1sUEsBAi0AFAAGAAgAAAAhALRHAmTbAAAABwEA&#10;AA8AAAAAAAAAAAAAAAAAnAQAAGRycy9kb3ducmV2LnhtbFBLBQYAAAAABAAEAPMAAACkBQAAAAA=&#10;" fillcolor="white [3201]" strokecolor="#4472c4 [3204]" strokeweight="1pt">
                <v:shadow color="#868686"/>
                <v:textbox>
                  <w:txbxContent>
                    <w:p w14:paraId="73898C92" w14:textId="4C192603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E968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.21/2023</w:t>
                      </w:r>
                      <w:r w:rsidR="00A31126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Superliga</w:t>
                      </w:r>
                      <w:proofErr w:type="spellEnd"/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E968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e </w:t>
                      </w:r>
                      <w:r w:rsidR="00A828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Fem</w:t>
                      </w:r>
                      <w:r w:rsidR="00E9684B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5DC63DE2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29C04042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E9684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FB04ED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29C04042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E9684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FB04ED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Default="0079667E" w:rsidP="0079667E"/>
    <w:p w14:paraId="525E59B6" w14:textId="77777777" w:rsidR="0079667E" w:rsidRPr="00E9684B" w:rsidRDefault="0079667E" w:rsidP="0079667E"/>
    <w:p w14:paraId="26EB7AE7" w14:textId="302D3555" w:rsidR="0079667E" w:rsidRPr="00E9684B" w:rsidRDefault="0079667E" w:rsidP="0079667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>it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23994" w:rsidRPr="00E9684B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23994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e</w:t>
      </w:r>
      <w:r w:rsidR="00213028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E7D22" w:rsidRPr="00E9684B">
        <w:rPr>
          <w:rFonts w:ascii="Cambria" w:hAnsi="Cambria" w:cs="Times New Roman"/>
          <w:color w:val="4472C4" w:themeColor="accent1"/>
          <w:sz w:val="24"/>
          <w:szCs w:val="24"/>
        </w:rPr>
        <w:t>IV</w:t>
      </w:r>
      <w:r w:rsidR="00213028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finale</w:t>
      </w:r>
      <w:r w:rsidR="00A82877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82877" w:rsidRPr="00E9684B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="00A82877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E9684B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1E7D22" w:rsidRPr="00E9684B">
        <w:rPr>
          <w:rFonts w:ascii="Cambria" w:hAnsi="Cambria" w:cs="Times New Roman"/>
          <w:color w:val="4472C4" w:themeColor="accent1"/>
          <w:sz w:val="24"/>
          <w:szCs w:val="24"/>
        </w:rPr>
        <w:t>7</w:t>
      </w:r>
      <w:r w:rsidR="008C07FB" w:rsidRPr="00E9684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13356" w:rsidRPr="00E9684B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D13356" w:rsidRPr="00E9684B">
        <w:rPr>
          <w:rFonts w:ascii="Cambria" w:hAnsi="Cambria" w:cs="Times New Roman"/>
          <w:color w:val="4472C4" w:themeColor="accent1"/>
          <w:sz w:val="24"/>
          <w:szCs w:val="24"/>
        </w:rPr>
        <w:t>.2023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13356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C2BDB5B" w14:textId="2C615798" w:rsidR="00D61C3E" w:rsidRPr="00E9684B" w:rsidRDefault="00D13356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 FINAL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>JA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I</w:t>
      </w:r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387662B" w14:textId="77777777" w:rsidR="00A82877" w:rsidRPr="00E9684B" w:rsidRDefault="00A82877" w:rsidP="0042399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983E81A" w14:textId="4DCF0D7A" w:rsidR="00D61C3E" w:rsidRPr="00E9684B" w:rsidRDefault="00C80243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bookmarkStart w:id="0" w:name="_Hlk129588733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Prishtina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Bashkimi </w:t>
      </w:r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67:42 (15:09,24:08,19:14,09:11) 2-2 </w:t>
      </w:r>
    </w:p>
    <w:p w14:paraId="746BEB09" w14:textId="2DC1E7AF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0C5A742" w14:textId="39469D4B" w:rsidR="00DB2679" w:rsidRPr="00E9684B" w:rsidRDefault="00DB2679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7956E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B249DF2" w14:textId="1A64DD51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Gjyqtari </w:t>
      </w:r>
      <w:r w:rsidR="00DB2679" w:rsidRPr="00E9684B">
        <w:rPr>
          <w:rFonts w:ascii="Cambria" w:hAnsi="Cambria" w:cs="Times New Roman"/>
          <w:color w:val="4472C4" w:themeColor="accent1"/>
          <w:sz w:val="24"/>
          <w:szCs w:val="24"/>
        </w:rPr>
        <w:t>2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6CC397B" w14:textId="1460DC17" w:rsidR="00D61C3E" w:rsidRPr="00E9684B" w:rsidRDefault="00E9684B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D61C3E" w:rsidRPr="00E9684B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Beikm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 w:rsidR="00CD3F20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DB0B6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C959BBD" w14:textId="77777777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9FE047F" w14:textId="64E09A3A" w:rsidR="00FB04ED" w:rsidRPr="00E9684B" w:rsidRDefault="00D61C3E" w:rsidP="00FB04ED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9684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E9684B" w:rsidRPr="00E9684B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ndëshkuan lojtarja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Adrieene</w:t>
      </w:r>
      <w:proofErr w:type="spellEnd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Godbold</w:t>
      </w:r>
      <w:proofErr w:type="spellEnd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Kaela</w:t>
      </w:r>
      <w:proofErr w:type="spellEnd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Hilarie</w:t>
      </w:r>
      <w:proofErr w:type="spellEnd"/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0CE7CC6" w14:textId="60E3DE1E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 w:rsidRPr="00E9684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FB04ED" w:rsidRPr="00E9684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EDB0C64" w14:textId="5772D82C" w:rsidR="00DB0B6F" w:rsidRPr="00E9684B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BDBF283" w14:textId="794E6032" w:rsidR="00DB0B6F" w:rsidRPr="00E9684B" w:rsidRDefault="00DB0B6F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Vendime :</w:t>
      </w:r>
    </w:p>
    <w:p w14:paraId="4ECD4D6F" w14:textId="7D70D97E" w:rsidR="002B21D0" w:rsidRPr="00E9684B" w:rsidRDefault="002B21D0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1.</w:t>
      </w:r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Adrieene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Godbold</w:t>
      </w:r>
      <w:proofErr w:type="spellEnd"/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Prishtina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 w:rsidR="00E9684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te PG </w:t>
      </w:r>
      <w:r w:rsidR="00E9684B" w:rsidRPr="00E9684B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p w14:paraId="09671C3C" w14:textId="675B16CA" w:rsidR="00FB04ED" w:rsidRPr="00E9684B" w:rsidRDefault="00FB04ED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2.</w:t>
      </w:r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Kaela </w:t>
      </w:r>
      <w:proofErr w:type="spellStart"/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Hilarie</w:t>
      </w:r>
      <w:proofErr w:type="spellEnd"/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(</w:t>
      </w:r>
      <w:r w:rsidR="00C80243" w:rsidRPr="00E9684B">
        <w:rPr>
          <w:rFonts w:ascii="Cambria" w:hAnsi="Cambria" w:cs="Times New Roman"/>
          <w:color w:val="4472C4" w:themeColor="accent1"/>
          <w:sz w:val="24"/>
          <w:szCs w:val="24"/>
        </w:rPr>
        <w:t>Prishtina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) </w:t>
      </w:r>
      <w:proofErr w:type="spellStart"/>
      <w:r w:rsidR="00E9684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</w:t>
      </w:r>
      <w:r w:rsidR="004E403F" w:rsidRPr="00E9684B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te PG </w:t>
      </w:r>
      <w:r w:rsidR="00E9684B" w:rsidRPr="00E9684B">
        <w:rPr>
          <w:rFonts w:ascii="Cambria" w:hAnsi="Cambria" w:cs="Times New Roman"/>
          <w:color w:val="4472C4" w:themeColor="accent1"/>
          <w:sz w:val="24"/>
          <w:szCs w:val="24"/>
        </w:rPr>
        <w:t>dënohet</w:t>
      </w:r>
      <w:r w:rsidRPr="00E9684B">
        <w:rPr>
          <w:rFonts w:ascii="Cambria" w:hAnsi="Cambria" w:cs="Times New Roman"/>
          <w:color w:val="4472C4" w:themeColor="accent1"/>
          <w:sz w:val="24"/>
          <w:szCs w:val="24"/>
        </w:rPr>
        <w:t xml:space="preserve"> me 30 euro.</w:t>
      </w:r>
    </w:p>
    <w:bookmarkEnd w:id="0"/>
    <w:p w14:paraId="13C62B88" w14:textId="77777777" w:rsidR="00D61C3E" w:rsidRPr="00E9684B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2A573D1" w14:textId="4058EDBF" w:rsidR="00FA1DCE" w:rsidRPr="00E9684B" w:rsidRDefault="00FA1DCE" w:rsidP="00A82877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E9DB6DF" w14:textId="77777777" w:rsidR="00E76D14" w:rsidRPr="00E9684B" w:rsidRDefault="00E76D14" w:rsidP="00E76D14">
      <w:pPr>
        <w:spacing w:after="0"/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E9684B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9684B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E9684B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E9684B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E9684B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E9684B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E9684B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E9684B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E9684B" w:rsidRDefault="0079667E" w:rsidP="0079667E">
      <w:pPr>
        <w:jc w:val="both"/>
      </w:pPr>
      <w:r w:rsidRPr="00E9684B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1A7C" w14:textId="77777777" w:rsidR="00C768FD" w:rsidRDefault="00C768FD">
      <w:pPr>
        <w:spacing w:after="0" w:line="240" w:lineRule="auto"/>
      </w:pPr>
      <w:r>
        <w:separator/>
      </w:r>
    </w:p>
  </w:endnote>
  <w:endnote w:type="continuationSeparator" w:id="0">
    <w:p w14:paraId="1A226E11" w14:textId="77777777" w:rsidR="00C768FD" w:rsidRDefault="00C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1CB6" w14:textId="77777777" w:rsidR="00C768FD" w:rsidRDefault="00C768FD">
      <w:pPr>
        <w:spacing w:after="0" w:line="240" w:lineRule="auto"/>
      </w:pPr>
      <w:r>
        <w:separator/>
      </w:r>
    </w:p>
  </w:footnote>
  <w:footnote w:type="continuationSeparator" w:id="0">
    <w:p w14:paraId="01319F38" w14:textId="77777777" w:rsidR="00C768FD" w:rsidRDefault="00C7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73810"/>
    <w:rsid w:val="000E6947"/>
    <w:rsid w:val="00144997"/>
    <w:rsid w:val="001C0DA7"/>
    <w:rsid w:val="001E7D22"/>
    <w:rsid w:val="00213028"/>
    <w:rsid w:val="00224937"/>
    <w:rsid w:val="00251AA8"/>
    <w:rsid w:val="00297FD8"/>
    <w:rsid w:val="002B21D0"/>
    <w:rsid w:val="00423994"/>
    <w:rsid w:val="00443C38"/>
    <w:rsid w:val="004E403F"/>
    <w:rsid w:val="00506CE4"/>
    <w:rsid w:val="00546D29"/>
    <w:rsid w:val="00580F7C"/>
    <w:rsid w:val="005E22DA"/>
    <w:rsid w:val="00622157"/>
    <w:rsid w:val="00706A36"/>
    <w:rsid w:val="007956E3"/>
    <w:rsid w:val="0079667E"/>
    <w:rsid w:val="00850B1E"/>
    <w:rsid w:val="008C07FB"/>
    <w:rsid w:val="008E0E78"/>
    <w:rsid w:val="0090764E"/>
    <w:rsid w:val="00992F92"/>
    <w:rsid w:val="009C683E"/>
    <w:rsid w:val="00A31126"/>
    <w:rsid w:val="00A82877"/>
    <w:rsid w:val="00AF03C2"/>
    <w:rsid w:val="00B81D12"/>
    <w:rsid w:val="00BA5595"/>
    <w:rsid w:val="00C768FD"/>
    <w:rsid w:val="00C80243"/>
    <w:rsid w:val="00C97CA5"/>
    <w:rsid w:val="00CD3F20"/>
    <w:rsid w:val="00D13356"/>
    <w:rsid w:val="00D61C3E"/>
    <w:rsid w:val="00DA5FD0"/>
    <w:rsid w:val="00DB0B6F"/>
    <w:rsid w:val="00DB2679"/>
    <w:rsid w:val="00DF75CE"/>
    <w:rsid w:val="00E67720"/>
    <w:rsid w:val="00E76D14"/>
    <w:rsid w:val="00E9684B"/>
    <w:rsid w:val="00EB28E5"/>
    <w:rsid w:val="00EE67F1"/>
    <w:rsid w:val="00F27B6F"/>
    <w:rsid w:val="00F52B3E"/>
    <w:rsid w:val="00F84DED"/>
    <w:rsid w:val="00FA1DCE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2023-04-13T12:55:00Z</cp:lastPrinted>
  <dcterms:created xsi:type="dcterms:W3CDTF">2023-04-13T12:56:00Z</dcterms:created>
  <dcterms:modified xsi:type="dcterms:W3CDTF">2023-04-13T12:56:00Z</dcterms:modified>
</cp:coreProperties>
</file>